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51F" w:rsidRDefault="00E6651F" w:rsidP="00E6651F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E6651F" w:rsidRDefault="00E6651F" w:rsidP="00E6651F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E6651F" w:rsidRDefault="00E6651F" w:rsidP="00E6651F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E6651F" w:rsidRDefault="00E6651F" w:rsidP="00E6651F">
      <w:pPr>
        <w:pStyle w:val="ConsPlusTitle"/>
        <w:jc w:val="center"/>
        <w:rPr>
          <w:b w:val="0"/>
        </w:rPr>
      </w:pPr>
    </w:p>
    <w:p w:rsidR="00E6651F" w:rsidRDefault="00E6651F" w:rsidP="00E6651F">
      <w:pPr>
        <w:pStyle w:val="ConsPlusTitle"/>
        <w:jc w:val="center"/>
        <w:rPr>
          <w:b w:val="0"/>
        </w:rPr>
      </w:pPr>
    </w:p>
    <w:p w:rsidR="00E6651F" w:rsidRDefault="00E6651F" w:rsidP="00E6651F">
      <w:pPr>
        <w:pStyle w:val="ConsPlusTitle"/>
        <w:jc w:val="center"/>
      </w:pPr>
      <w:r>
        <w:t>РЕШЕНИЕ</w:t>
      </w:r>
    </w:p>
    <w:p w:rsidR="00E445A9" w:rsidRDefault="00E445A9" w:rsidP="00E445A9">
      <w:pPr>
        <w:pStyle w:val="ConsPlusTitle"/>
        <w:jc w:val="center"/>
        <w:rPr>
          <w:b w:val="0"/>
        </w:rPr>
      </w:pPr>
    </w:p>
    <w:p w:rsidR="00E6651F" w:rsidRDefault="00E6651F" w:rsidP="00E445A9">
      <w:pPr>
        <w:pStyle w:val="ConsPlusTitle"/>
        <w:jc w:val="center"/>
        <w:rPr>
          <w:b w:val="0"/>
        </w:rPr>
      </w:pPr>
    </w:p>
    <w:p w:rsidR="00E445A9" w:rsidRPr="003B580C" w:rsidRDefault="00E445A9" w:rsidP="00E445A9">
      <w:pPr>
        <w:widowControl w:val="0"/>
        <w:autoSpaceDE w:val="0"/>
        <w:autoSpaceDN w:val="0"/>
        <w:adjustRightInd w:val="0"/>
        <w:ind w:right="76"/>
        <w:rPr>
          <w:szCs w:val="28"/>
          <w:u w:val="single"/>
        </w:rPr>
      </w:pPr>
      <w:r>
        <w:rPr>
          <w:szCs w:val="28"/>
          <w:u w:val="single"/>
        </w:rPr>
        <w:t>19 февраля 2015</w:t>
      </w:r>
      <w:r w:rsidRPr="003B580C">
        <w:rPr>
          <w:szCs w:val="28"/>
          <w:u w:val="single"/>
        </w:rPr>
        <w:t xml:space="preserve"> года №</w:t>
      </w:r>
      <w:r>
        <w:rPr>
          <w:szCs w:val="28"/>
          <w:u w:val="single"/>
        </w:rPr>
        <w:t>3</w:t>
      </w:r>
      <w:r w:rsidRPr="003B580C">
        <w:rPr>
          <w:szCs w:val="28"/>
          <w:u w:val="single"/>
        </w:rPr>
        <w:t>/1</w:t>
      </w:r>
    </w:p>
    <w:p w:rsidR="00E445A9" w:rsidRDefault="00E445A9" w:rsidP="00E445A9">
      <w:pPr>
        <w:widowControl w:val="0"/>
        <w:autoSpaceDE w:val="0"/>
        <w:autoSpaceDN w:val="0"/>
        <w:adjustRightInd w:val="0"/>
        <w:ind w:right="76"/>
        <w:rPr>
          <w:sz w:val="22"/>
        </w:rPr>
      </w:pPr>
    </w:p>
    <w:p w:rsidR="00E445A9" w:rsidRPr="00A26B29" w:rsidRDefault="00E445A9" w:rsidP="00E445A9">
      <w:pPr>
        <w:tabs>
          <w:tab w:val="left" w:pos="4500"/>
        </w:tabs>
        <w:autoSpaceDE w:val="0"/>
        <w:autoSpaceDN w:val="0"/>
        <w:adjustRightInd w:val="0"/>
        <w:ind w:firstLine="709"/>
        <w:jc w:val="both"/>
        <w:rPr>
          <w:b/>
          <w:bCs/>
          <w:i/>
          <w:szCs w:val="28"/>
        </w:rPr>
      </w:pPr>
    </w:p>
    <w:p w:rsidR="00E445A9" w:rsidRPr="00A26B29" w:rsidRDefault="00E445A9" w:rsidP="00E445A9">
      <w:pPr>
        <w:tabs>
          <w:tab w:val="left" w:pos="4680"/>
        </w:tabs>
        <w:ind w:right="4315"/>
        <w:jc w:val="both"/>
        <w:rPr>
          <w:b/>
          <w:szCs w:val="28"/>
        </w:rPr>
      </w:pPr>
      <w:r w:rsidRPr="00A26B29">
        <w:rPr>
          <w:b/>
          <w:szCs w:val="28"/>
        </w:rPr>
        <w:t xml:space="preserve">Об отчете главы управы  района </w:t>
      </w:r>
      <w:r>
        <w:rPr>
          <w:b/>
          <w:szCs w:val="28"/>
        </w:rPr>
        <w:t>Восточный</w:t>
      </w:r>
      <w:r w:rsidRPr="00A26B29">
        <w:rPr>
          <w:b/>
          <w:szCs w:val="28"/>
        </w:rPr>
        <w:t xml:space="preserve"> города Москвы о результатах деятельности управы района</w:t>
      </w:r>
      <w:r>
        <w:rPr>
          <w:b/>
          <w:szCs w:val="28"/>
        </w:rPr>
        <w:t xml:space="preserve"> за 2014 год</w:t>
      </w:r>
    </w:p>
    <w:p w:rsidR="00E445A9" w:rsidRPr="00282E9B" w:rsidRDefault="00E445A9" w:rsidP="00E445A9">
      <w:pPr>
        <w:ind w:firstLine="720"/>
        <w:jc w:val="both"/>
        <w:rPr>
          <w:szCs w:val="28"/>
        </w:rPr>
      </w:pPr>
    </w:p>
    <w:p w:rsidR="00E445A9" w:rsidRPr="00282E9B" w:rsidRDefault="00E445A9" w:rsidP="00E445A9">
      <w:pPr>
        <w:ind w:firstLine="720"/>
        <w:jc w:val="both"/>
        <w:rPr>
          <w:szCs w:val="28"/>
        </w:rPr>
      </w:pPr>
    </w:p>
    <w:p w:rsidR="00E445A9" w:rsidRPr="002C05DC" w:rsidRDefault="00E445A9" w:rsidP="00E445A9">
      <w:pPr>
        <w:pStyle w:val="a3"/>
        <w:ind w:firstLine="709"/>
        <w:rPr>
          <w:color w:val="auto"/>
          <w:sz w:val="28"/>
          <w:szCs w:val="28"/>
        </w:rPr>
      </w:pPr>
      <w:proofErr w:type="gramStart"/>
      <w:r w:rsidRPr="002C05DC">
        <w:rPr>
          <w:color w:val="auto"/>
          <w:sz w:val="28"/>
          <w:szCs w:val="28"/>
        </w:rPr>
        <w:t xml:space="preserve">В соответствии с пунктом 1 части 1 статьи 1 Закона города Москвы от 11 июля 2012 года № 39 «О наделении органов местного самоуправления муниципальных округов в городе Москве отдельными полномочиями города Москвы» и по результатам заслушивания ежегодного отчета главы управы  района </w:t>
      </w:r>
      <w:r>
        <w:rPr>
          <w:color w:val="auto"/>
          <w:sz w:val="28"/>
          <w:szCs w:val="28"/>
        </w:rPr>
        <w:t>Восточный</w:t>
      </w:r>
      <w:r w:rsidRPr="002C05DC">
        <w:rPr>
          <w:color w:val="auto"/>
          <w:sz w:val="28"/>
          <w:szCs w:val="28"/>
        </w:rPr>
        <w:t xml:space="preserve"> города Москвы </w:t>
      </w:r>
      <w:r>
        <w:rPr>
          <w:color w:val="auto"/>
          <w:sz w:val="28"/>
          <w:szCs w:val="28"/>
        </w:rPr>
        <w:t xml:space="preserve"> </w:t>
      </w:r>
      <w:r w:rsidRPr="002C05DC">
        <w:rPr>
          <w:color w:val="auto"/>
          <w:sz w:val="28"/>
          <w:szCs w:val="28"/>
        </w:rPr>
        <w:t>(далее – управа района)</w:t>
      </w:r>
      <w:r>
        <w:rPr>
          <w:color w:val="auto"/>
          <w:sz w:val="28"/>
          <w:szCs w:val="28"/>
        </w:rPr>
        <w:t xml:space="preserve"> о деятельности управы района</w:t>
      </w:r>
      <w:proofErr w:type="gramEnd"/>
    </w:p>
    <w:p w:rsidR="00E445A9" w:rsidRPr="00282E9B" w:rsidRDefault="00E445A9" w:rsidP="00E445A9">
      <w:pPr>
        <w:ind w:firstLine="720"/>
        <w:jc w:val="both"/>
        <w:rPr>
          <w:szCs w:val="28"/>
        </w:rPr>
      </w:pPr>
    </w:p>
    <w:p w:rsidR="00E445A9" w:rsidRDefault="00E445A9" w:rsidP="00E445A9">
      <w:pPr>
        <w:widowControl w:val="0"/>
        <w:autoSpaceDE w:val="0"/>
        <w:autoSpaceDN w:val="0"/>
        <w:adjustRightInd w:val="0"/>
        <w:ind w:right="76" w:firstLine="720"/>
        <w:jc w:val="both"/>
        <w:rPr>
          <w:szCs w:val="28"/>
        </w:rPr>
      </w:pPr>
      <w:r w:rsidRPr="00282E9B">
        <w:rPr>
          <w:szCs w:val="28"/>
        </w:rPr>
        <w:t xml:space="preserve">                             </w:t>
      </w:r>
      <w:r>
        <w:rPr>
          <w:b/>
          <w:szCs w:val="28"/>
        </w:rPr>
        <w:t>Совет депутатов</w:t>
      </w:r>
      <w:r w:rsidRPr="00282E9B">
        <w:rPr>
          <w:b/>
          <w:bCs/>
          <w:szCs w:val="28"/>
        </w:rPr>
        <w:t xml:space="preserve"> решил</w:t>
      </w:r>
      <w:r w:rsidRPr="00282E9B">
        <w:rPr>
          <w:szCs w:val="28"/>
        </w:rPr>
        <w:t>:</w:t>
      </w:r>
    </w:p>
    <w:p w:rsidR="00E445A9" w:rsidRPr="00282E9B" w:rsidRDefault="00E445A9" w:rsidP="00E445A9">
      <w:pPr>
        <w:widowControl w:val="0"/>
        <w:autoSpaceDE w:val="0"/>
        <w:autoSpaceDN w:val="0"/>
        <w:adjustRightInd w:val="0"/>
        <w:ind w:right="76" w:firstLine="720"/>
        <w:jc w:val="both"/>
        <w:rPr>
          <w:szCs w:val="28"/>
        </w:rPr>
      </w:pPr>
    </w:p>
    <w:p w:rsidR="00E445A9" w:rsidRPr="002C05DC" w:rsidRDefault="00E445A9" w:rsidP="00E445A9">
      <w:pPr>
        <w:pStyle w:val="a3"/>
        <w:ind w:firstLine="540"/>
        <w:rPr>
          <w:color w:val="auto"/>
          <w:sz w:val="28"/>
          <w:szCs w:val="28"/>
        </w:rPr>
      </w:pPr>
      <w:r w:rsidRPr="002C05DC">
        <w:rPr>
          <w:color w:val="auto"/>
          <w:sz w:val="28"/>
          <w:szCs w:val="28"/>
        </w:rPr>
        <w:t>1. Принять отчет главы управы</w:t>
      </w:r>
      <w:r>
        <w:rPr>
          <w:color w:val="auto"/>
          <w:sz w:val="28"/>
          <w:szCs w:val="28"/>
        </w:rPr>
        <w:t xml:space="preserve"> района Восточный Ивановского В.С.</w:t>
      </w:r>
      <w:r w:rsidRPr="002C05DC">
        <w:rPr>
          <w:color w:val="auto"/>
          <w:sz w:val="28"/>
          <w:szCs w:val="28"/>
        </w:rPr>
        <w:t xml:space="preserve"> о</w:t>
      </w:r>
      <w:r>
        <w:rPr>
          <w:color w:val="auto"/>
          <w:sz w:val="28"/>
          <w:szCs w:val="28"/>
        </w:rPr>
        <w:t xml:space="preserve"> результатах</w:t>
      </w:r>
      <w:r w:rsidRPr="002C05DC">
        <w:rPr>
          <w:color w:val="auto"/>
          <w:sz w:val="28"/>
          <w:szCs w:val="28"/>
        </w:rPr>
        <w:t xml:space="preserve"> деятельности управы района </w:t>
      </w:r>
      <w:r>
        <w:rPr>
          <w:color w:val="auto"/>
          <w:sz w:val="28"/>
          <w:szCs w:val="28"/>
        </w:rPr>
        <w:t xml:space="preserve"> за 2014 год </w:t>
      </w:r>
      <w:r w:rsidRPr="002C05DC">
        <w:rPr>
          <w:color w:val="auto"/>
          <w:sz w:val="28"/>
          <w:szCs w:val="28"/>
        </w:rPr>
        <w:t>к сведению.</w:t>
      </w:r>
    </w:p>
    <w:p w:rsidR="00E445A9" w:rsidRPr="002C05DC" w:rsidRDefault="00E445A9" w:rsidP="00E445A9">
      <w:pPr>
        <w:pStyle w:val="a3"/>
        <w:ind w:firstLine="54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</w:t>
      </w:r>
      <w:r w:rsidRPr="002C05DC">
        <w:rPr>
          <w:color w:val="auto"/>
          <w:sz w:val="28"/>
          <w:szCs w:val="28"/>
        </w:rPr>
        <w:t>. Направить настоящее решение в управу района</w:t>
      </w:r>
      <w:r>
        <w:rPr>
          <w:color w:val="auto"/>
          <w:sz w:val="28"/>
          <w:szCs w:val="28"/>
        </w:rPr>
        <w:t xml:space="preserve"> Восточный города Москвы</w:t>
      </w:r>
      <w:r w:rsidRPr="002C05DC">
        <w:rPr>
          <w:color w:val="auto"/>
          <w:sz w:val="28"/>
          <w:szCs w:val="28"/>
        </w:rPr>
        <w:t>, префектуру</w:t>
      </w:r>
      <w:r>
        <w:rPr>
          <w:color w:val="auto"/>
          <w:sz w:val="28"/>
          <w:szCs w:val="28"/>
        </w:rPr>
        <w:t xml:space="preserve"> Восточного</w:t>
      </w:r>
      <w:r w:rsidRPr="002C05DC">
        <w:rPr>
          <w:color w:val="auto"/>
          <w:sz w:val="28"/>
          <w:szCs w:val="28"/>
        </w:rPr>
        <w:t xml:space="preserve"> административного округа, Департамент территориальных органов исполнительной власти города Москвы.</w:t>
      </w:r>
    </w:p>
    <w:p w:rsidR="00CB52EE" w:rsidRPr="002C05DC" w:rsidRDefault="00E445A9" w:rsidP="00CB52EE">
      <w:pPr>
        <w:pStyle w:val="a3"/>
        <w:ind w:firstLine="70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</w:t>
      </w:r>
      <w:r w:rsidRPr="002C05DC">
        <w:rPr>
          <w:color w:val="auto"/>
          <w:sz w:val="28"/>
          <w:szCs w:val="28"/>
        </w:rPr>
        <w:t xml:space="preserve">. </w:t>
      </w:r>
      <w:r w:rsidR="00CB52EE" w:rsidRPr="002C05DC">
        <w:rPr>
          <w:color w:val="auto"/>
          <w:sz w:val="28"/>
          <w:szCs w:val="28"/>
        </w:rPr>
        <w:t>О</w:t>
      </w:r>
      <w:r w:rsidR="00CB52EE">
        <w:rPr>
          <w:color w:val="auto"/>
          <w:sz w:val="28"/>
          <w:szCs w:val="28"/>
        </w:rPr>
        <w:t>публиковать настоящее решение бюллетене «</w:t>
      </w:r>
      <w:proofErr w:type="gramStart"/>
      <w:r w:rsidR="00CB52EE">
        <w:rPr>
          <w:color w:val="auto"/>
          <w:sz w:val="28"/>
          <w:szCs w:val="28"/>
        </w:rPr>
        <w:t>Московский</w:t>
      </w:r>
      <w:proofErr w:type="gramEnd"/>
      <w:r w:rsidR="00CB52EE">
        <w:rPr>
          <w:color w:val="auto"/>
          <w:sz w:val="28"/>
          <w:szCs w:val="28"/>
        </w:rPr>
        <w:t xml:space="preserve"> муниципальный вестник»</w:t>
      </w:r>
      <w:r w:rsidR="00CB52EE" w:rsidRPr="002C05DC">
        <w:rPr>
          <w:color w:val="auto"/>
          <w:sz w:val="28"/>
          <w:szCs w:val="28"/>
        </w:rPr>
        <w:t xml:space="preserve"> и разместить на официальном сайте </w:t>
      </w:r>
      <w:proofErr w:type="spellStart"/>
      <w:r w:rsidR="00CB52EE">
        <w:rPr>
          <w:color w:val="auto"/>
          <w:sz w:val="28"/>
          <w:szCs w:val="28"/>
        </w:rPr>
        <w:t>www.vostochnoe-mo.ru</w:t>
      </w:r>
      <w:proofErr w:type="spellEnd"/>
      <w:r w:rsidR="00CB52EE" w:rsidRPr="002C05DC">
        <w:rPr>
          <w:color w:val="auto"/>
          <w:sz w:val="28"/>
          <w:szCs w:val="28"/>
        </w:rPr>
        <w:t>.</w:t>
      </w:r>
    </w:p>
    <w:p w:rsidR="00E445A9" w:rsidRPr="002C05DC" w:rsidRDefault="00E445A9" w:rsidP="00E445A9">
      <w:pPr>
        <w:pStyle w:val="a3"/>
        <w:ind w:firstLine="54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4</w:t>
      </w:r>
      <w:r w:rsidRPr="002C05DC">
        <w:rPr>
          <w:color w:val="auto"/>
          <w:sz w:val="28"/>
          <w:szCs w:val="28"/>
        </w:rPr>
        <w:t xml:space="preserve">. </w:t>
      </w:r>
      <w:proofErr w:type="gramStart"/>
      <w:r w:rsidRPr="002C05DC">
        <w:rPr>
          <w:color w:val="auto"/>
          <w:sz w:val="28"/>
          <w:szCs w:val="28"/>
        </w:rPr>
        <w:t>Контроль за</w:t>
      </w:r>
      <w:proofErr w:type="gramEnd"/>
      <w:r w:rsidRPr="002C05DC">
        <w:rPr>
          <w:color w:val="auto"/>
          <w:sz w:val="28"/>
          <w:szCs w:val="28"/>
        </w:rPr>
        <w:t xml:space="preserve"> выполнением настоящего решения возложить на </w:t>
      </w:r>
      <w:r>
        <w:rPr>
          <w:color w:val="auto"/>
          <w:sz w:val="28"/>
          <w:szCs w:val="28"/>
        </w:rPr>
        <w:t>главу</w:t>
      </w:r>
      <w:r w:rsidRPr="002C05DC">
        <w:rPr>
          <w:color w:val="auto"/>
          <w:sz w:val="28"/>
          <w:szCs w:val="28"/>
        </w:rPr>
        <w:t xml:space="preserve"> муниципального о</w:t>
      </w:r>
      <w:r>
        <w:rPr>
          <w:color w:val="auto"/>
          <w:sz w:val="28"/>
          <w:szCs w:val="28"/>
        </w:rPr>
        <w:t>круга</w:t>
      </w:r>
      <w:r w:rsidRPr="002C05DC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Восточный </w:t>
      </w:r>
      <w:proofErr w:type="spellStart"/>
      <w:r w:rsidRPr="002C05DC">
        <w:rPr>
          <w:color w:val="auto"/>
          <w:sz w:val="28"/>
          <w:szCs w:val="28"/>
        </w:rPr>
        <w:t>Огурцова</w:t>
      </w:r>
      <w:proofErr w:type="spellEnd"/>
      <w:r w:rsidRPr="002C05DC">
        <w:rPr>
          <w:color w:val="auto"/>
          <w:sz w:val="28"/>
          <w:szCs w:val="28"/>
        </w:rPr>
        <w:t xml:space="preserve"> Н.А.</w:t>
      </w:r>
    </w:p>
    <w:p w:rsidR="00E445A9" w:rsidRDefault="00E445A9" w:rsidP="00E445A9">
      <w:pPr>
        <w:ind w:firstLine="709"/>
        <w:jc w:val="both"/>
        <w:rPr>
          <w:szCs w:val="28"/>
        </w:rPr>
      </w:pPr>
    </w:p>
    <w:p w:rsidR="00E445A9" w:rsidRPr="00282E9B" w:rsidRDefault="00E445A9" w:rsidP="00E445A9">
      <w:pPr>
        <w:pStyle w:val="3"/>
        <w:tabs>
          <w:tab w:val="left" w:pos="654"/>
        </w:tabs>
        <w:spacing w:line="360" w:lineRule="auto"/>
        <w:ind w:right="-515"/>
        <w:jc w:val="both"/>
        <w:rPr>
          <w:sz w:val="28"/>
          <w:szCs w:val="28"/>
        </w:rPr>
      </w:pPr>
    </w:p>
    <w:p w:rsidR="00E445A9" w:rsidRPr="0044574D" w:rsidRDefault="00E445A9" w:rsidP="00E445A9">
      <w:pPr>
        <w:rPr>
          <w:b/>
          <w:szCs w:val="28"/>
        </w:rPr>
      </w:pPr>
      <w:r w:rsidRPr="0044574D">
        <w:rPr>
          <w:b/>
          <w:szCs w:val="28"/>
        </w:rPr>
        <w:t>Глава муниципального округа</w:t>
      </w:r>
    </w:p>
    <w:p w:rsidR="00E445A9" w:rsidRPr="00282E9B" w:rsidRDefault="00E445A9" w:rsidP="00E445A9">
      <w:proofErr w:type="gramStart"/>
      <w:r w:rsidRPr="0044574D">
        <w:rPr>
          <w:b/>
          <w:szCs w:val="28"/>
        </w:rPr>
        <w:t>Восточный</w:t>
      </w:r>
      <w:proofErr w:type="gramEnd"/>
      <w:r w:rsidRPr="0044574D">
        <w:rPr>
          <w:b/>
          <w:szCs w:val="28"/>
        </w:rPr>
        <w:tab/>
      </w:r>
      <w:r w:rsidRPr="0044574D">
        <w:rPr>
          <w:b/>
          <w:szCs w:val="28"/>
        </w:rPr>
        <w:tab/>
      </w:r>
      <w:r w:rsidRPr="0044574D">
        <w:rPr>
          <w:b/>
          <w:szCs w:val="28"/>
        </w:rPr>
        <w:tab/>
        <w:t xml:space="preserve">           </w:t>
      </w:r>
      <w:r>
        <w:rPr>
          <w:b/>
          <w:szCs w:val="28"/>
        </w:rPr>
        <w:t xml:space="preserve">       </w:t>
      </w:r>
      <w:r w:rsidRPr="0044574D">
        <w:rPr>
          <w:b/>
          <w:szCs w:val="28"/>
        </w:rPr>
        <w:tab/>
        <w:t xml:space="preserve">  </w:t>
      </w:r>
      <w:r>
        <w:rPr>
          <w:b/>
          <w:szCs w:val="28"/>
        </w:rPr>
        <w:t xml:space="preserve"> </w:t>
      </w:r>
      <w:r w:rsidRPr="0044574D">
        <w:rPr>
          <w:b/>
          <w:szCs w:val="28"/>
        </w:rPr>
        <w:t xml:space="preserve">                               Н.А.Огурцов</w:t>
      </w:r>
    </w:p>
    <w:p w:rsidR="000E77DC" w:rsidRDefault="000E77DC"/>
    <w:sectPr w:rsidR="000E77DC" w:rsidSect="0060694F">
      <w:headerReference w:type="even" r:id="rId6"/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1433" w:rsidRDefault="00101433" w:rsidP="0060694F">
      <w:r>
        <w:separator/>
      </w:r>
    </w:p>
  </w:endnote>
  <w:endnote w:type="continuationSeparator" w:id="0">
    <w:p w:rsidR="00101433" w:rsidRDefault="00101433" w:rsidP="006069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1433" w:rsidRDefault="00101433" w:rsidP="0060694F">
      <w:r>
        <w:separator/>
      </w:r>
    </w:p>
  </w:footnote>
  <w:footnote w:type="continuationSeparator" w:id="0">
    <w:p w:rsidR="00101433" w:rsidRDefault="00101433" w:rsidP="006069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C4F" w:rsidRDefault="008305C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445A9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76C4F" w:rsidRDefault="00101433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C4F" w:rsidRDefault="00101433">
    <w:pPr>
      <w:pStyle w:val="a5"/>
      <w:framePr w:wrap="around" w:vAnchor="text" w:hAnchor="margin" w:xAlign="center" w:y="1"/>
      <w:rPr>
        <w:rStyle w:val="a7"/>
      </w:rPr>
    </w:pPr>
  </w:p>
  <w:p w:rsidR="00C76C4F" w:rsidRDefault="00101433" w:rsidP="0062497E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45A9"/>
    <w:rsid w:val="000E77DC"/>
    <w:rsid w:val="00101433"/>
    <w:rsid w:val="003F1C04"/>
    <w:rsid w:val="0060694F"/>
    <w:rsid w:val="008305CA"/>
    <w:rsid w:val="00CB52EE"/>
    <w:rsid w:val="00E445A9"/>
    <w:rsid w:val="00E665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5A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445A9"/>
    <w:pPr>
      <w:widowControl w:val="0"/>
      <w:tabs>
        <w:tab w:val="left" w:pos="436"/>
      </w:tabs>
      <w:autoSpaceDE w:val="0"/>
      <w:autoSpaceDN w:val="0"/>
      <w:adjustRightInd w:val="0"/>
      <w:ind w:firstLine="545"/>
      <w:jc w:val="both"/>
    </w:pPr>
    <w:rPr>
      <w:color w:val="FF6600"/>
      <w:sz w:val="24"/>
      <w:szCs w:val="22"/>
    </w:rPr>
  </w:style>
  <w:style w:type="character" w:customStyle="1" w:styleId="a4">
    <w:name w:val="Основной текст с отступом Знак"/>
    <w:basedOn w:val="a0"/>
    <w:link w:val="a3"/>
    <w:rsid w:val="00E445A9"/>
    <w:rPr>
      <w:rFonts w:ascii="Times New Roman" w:eastAsia="Times New Roman" w:hAnsi="Times New Roman" w:cs="Times New Roman"/>
      <w:color w:val="FF6600"/>
      <w:sz w:val="24"/>
      <w:lang w:eastAsia="ru-RU"/>
    </w:rPr>
  </w:style>
  <w:style w:type="paragraph" w:styleId="3">
    <w:name w:val="Body Text 3"/>
    <w:basedOn w:val="a"/>
    <w:link w:val="30"/>
    <w:rsid w:val="00E445A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E445A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header"/>
    <w:basedOn w:val="a"/>
    <w:link w:val="a6"/>
    <w:rsid w:val="00E445A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E445A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E445A9"/>
  </w:style>
  <w:style w:type="paragraph" w:customStyle="1" w:styleId="ConsPlusTitle">
    <w:name w:val="ConsPlusTitle"/>
    <w:rsid w:val="00E445A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192</Words>
  <Characters>1098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2015-02-13T06:25:00Z</dcterms:created>
  <dcterms:modified xsi:type="dcterms:W3CDTF">2015-02-25T08:42:00Z</dcterms:modified>
</cp:coreProperties>
</file>